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1" w:type="dxa"/>
        <w:tblLook w:val="01E0" w:firstRow="1" w:lastRow="1" w:firstColumn="1" w:lastColumn="1" w:noHBand="0" w:noVBand="0"/>
      </w:tblPr>
      <w:tblGrid>
        <w:gridCol w:w="6777"/>
        <w:gridCol w:w="3494"/>
      </w:tblGrid>
      <w:tr w:rsidR="006B1382" w:rsidRPr="00F52D28" w:rsidTr="00D23E67">
        <w:trPr>
          <w:trHeight w:val="6108"/>
        </w:trPr>
        <w:tc>
          <w:tcPr>
            <w:tcW w:w="6777" w:type="dxa"/>
          </w:tcPr>
          <w:p w:rsidR="00372B00" w:rsidRPr="00372B00" w:rsidRDefault="005B5696" w:rsidP="00372B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698500" cy="612775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490" w:rsidRPr="00692726" w:rsidRDefault="00FE2490" w:rsidP="00FE249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ΕΛΛΗΝΙΚΗ ΔΗΜΟΚΡΑΤΙΑ</w:t>
            </w:r>
          </w:p>
          <w:p w:rsidR="00FE2490" w:rsidRPr="00692726" w:rsidRDefault="00FE2490" w:rsidP="00FE249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 xml:space="preserve">ΥΠΟΥΡΓΕΙΟ ΠΑΙΔΕΙΑΣ </w:t>
            </w:r>
            <w:r w:rsidR="00180CC4">
              <w:rPr>
                <w:b/>
                <w:sz w:val="22"/>
                <w:szCs w:val="22"/>
              </w:rPr>
              <w:t xml:space="preserve">ΕΡΕΥΝΑΣ </w:t>
            </w:r>
            <w:r w:rsidRPr="00692726">
              <w:rPr>
                <w:b/>
                <w:sz w:val="22"/>
                <w:szCs w:val="22"/>
              </w:rPr>
              <w:t>ΚΑΙ ΘΡΗΣΚΕΥΜΑΤΩΝ</w:t>
            </w:r>
          </w:p>
          <w:p w:rsidR="00FE2490" w:rsidRPr="00692726" w:rsidRDefault="00FE2490" w:rsidP="00FE249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 xml:space="preserve">ΠΕΡΙΦΕΡΕΙΑΚΗ Δ/ΝΣΗ </w:t>
            </w:r>
          </w:p>
          <w:p w:rsidR="00FE2490" w:rsidRPr="00692726" w:rsidRDefault="00FE2490" w:rsidP="00FE249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Α/ΘΜΙΑΣ &amp; Β/ΘΜΙΑΣ ΕΚΠ/ΣΗΣ</w:t>
            </w:r>
          </w:p>
          <w:p w:rsidR="00372B00" w:rsidRPr="00692726" w:rsidRDefault="00FE2490" w:rsidP="00372B0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ΚΕΝΤΡΙΚΗΣ ΜΑΚΕΔΟΝΙΑΣ</w:t>
            </w:r>
          </w:p>
          <w:p w:rsidR="00372B00" w:rsidRPr="00692726" w:rsidRDefault="00372B00" w:rsidP="00372B0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Β΄  ΚΕ.Δ.Δ.Υ.  ΘΕΣΣΑΛΟΝΙΚΗΣ</w:t>
            </w:r>
          </w:p>
          <w:p w:rsidR="00372B00" w:rsidRPr="00692726" w:rsidRDefault="00372B00" w:rsidP="00372B0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(Κέντρο Διαφοροδιάγνωσης, Διάγνωσης, Υποστήριξης)</w:t>
            </w:r>
          </w:p>
          <w:p w:rsidR="00372B00" w:rsidRPr="00692726" w:rsidRDefault="00372B00" w:rsidP="00372B0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Ταχυδρομική Διεύθυνση : Κολοκοτρώνη 22</w:t>
            </w:r>
          </w:p>
          <w:p w:rsidR="00372B00" w:rsidRPr="00692726" w:rsidRDefault="00372B00" w:rsidP="00372B0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Τ.Κ. 546 30 ΣΤΑΥΡΟΥΠΟΛΗ</w:t>
            </w:r>
          </w:p>
          <w:p w:rsidR="00372B00" w:rsidRPr="00692726" w:rsidRDefault="00372B00" w:rsidP="00372B00">
            <w:pPr>
              <w:rPr>
                <w:b/>
                <w:sz w:val="22"/>
                <w:szCs w:val="22"/>
              </w:rPr>
            </w:pPr>
            <w:r w:rsidRPr="00692726">
              <w:rPr>
                <w:b/>
                <w:sz w:val="22"/>
                <w:szCs w:val="22"/>
              </w:rPr>
              <w:t>Τηλ. :  2310 603 384   &amp;  2310  666 130</w:t>
            </w:r>
          </w:p>
          <w:p w:rsidR="006B1382" w:rsidRPr="00F52D28" w:rsidRDefault="00372B00" w:rsidP="00372B00">
            <w:pPr>
              <w:rPr>
                <w:rFonts w:ascii="Arial" w:hAnsi="Arial" w:cs="Arial"/>
              </w:rPr>
            </w:pPr>
            <w:r w:rsidRPr="00692726">
              <w:rPr>
                <w:b/>
                <w:sz w:val="22"/>
                <w:szCs w:val="22"/>
              </w:rPr>
              <w:t>Φαξ :   2310 588 139</w:t>
            </w:r>
          </w:p>
        </w:tc>
        <w:tc>
          <w:tcPr>
            <w:tcW w:w="3494" w:type="dxa"/>
          </w:tcPr>
          <w:p w:rsidR="006B1382" w:rsidRPr="00861CCA" w:rsidRDefault="006B1382" w:rsidP="006B1382">
            <w:pPr>
              <w:rPr>
                <w:rFonts w:ascii="Arial" w:hAnsi="Arial" w:cs="Arial"/>
                <w:b/>
              </w:rPr>
            </w:pPr>
          </w:p>
          <w:p w:rsidR="006B1382" w:rsidRPr="00861CCA" w:rsidRDefault="006B1382" w:rsidP="006B1382">
            <w:pPr>
              <w:rPr>
                <w:rFonts w:ascii="Arial" w:hAnsi="Arial" w:cs="Arial"/>
                <w:b/>
              </w:rPr>
            </w:pPr>
          </w:p>
          <w:p w:rsidR="006B1382" w:rsidRPr="00861CCA" w:rsidRDefault="006B1382" w:rsidP="006B1382">
            <w:pPr>
              <w:rPr>
                <w:rFonts w:ascii="Arial" w:hAnsi="Arial" w:cs="Arial"/>
                <w:b/>
              </w:rPr>
            </w:pPr>
          </w:p>
          <w:p w:rsidR="006B1382" w:rsidRPr="0082119A" w:rsidRDefault="006B1382" w:rsidP="006B138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1CCA">
              <w:rPr>
                <w:rFonts w:ascii="Arial" w:hAnsi="Arial" w:cs="Arial"/>
                <w:b/>
                <w:sz w:val="22"/>
                <w:szCs w:val="22"/>
              </w:rPr>
              <w:t>Θεσσαλονίκη</w:t>
            </w:r>
            <w:r w:rsidR="00680082" w:rsidRPr="0068008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6B1382" w:rsidRPr="00861CCA" w:rsidRDefault="006B1382" w:rsidP="006B13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B09B6" w:rsidRPr="008C0E27" w:rsidRDefault="001D6C79" w:rsidP="00DB09B6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Α</w:t>
            </w:r>
            <w:r w:rsidR="0082119A">
              <w:rPr>
                <w:rFonts w:ascii="Arial" w:hAnsi="Arial" w:cs="Arial"/>
                <w:b/>
                <w:sz w:val="22"/>
                <w:szCs w:val="22"/>
              </w:rPr>
              <w:t>ρ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8211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Π</w:t>
            </w:r>
            <w:r w:rsidR="0082119A">
              <w:rPr>
                <w:rFonts w:ascii="Arial" w:hAnsi="Arial" w:cs="Arial"/>
                <w:b/>
                <w:sz w:val="22"/>
                <w:szCs w:val="22"/>
              </w:rPr>
              <w:t>ρωτ</w:t>
            </w:r>
            <w:r w:rsidR="008C0E27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  <w:p w:rsidR="00DB09B6" w:rsidRPr="00861CCA" w:rsidRDefault="00DB09B6" w:rsidP="00DB09B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DB09B6" w:rsidRPr="00861CCA" w:rsidRDefault="00DB09B6" w:rsidP="00DB09B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C0E27" w:rsidRDefault="00DB09B6" w:rsidP="008C0E27">
            <w:pPr>
              <w:pStyle w:val="Default"/>
            </w:pPr>
            <w:r w:rsidRPr="00861CCA">
              <w:rPr>
                <w:rFonts w:ascii="Arial" w:hAnsi="Arial" w:cs="Arial"/>
                <w:b/>
                <w:bCs/>
                <w:sz w:val="22"/>
                <w:szCs w:val="22"/>
              </w:rPr>
              <w:t>Προς:</w:t>
            </w:r>
            <w:r w:rsidR="00E65267" w:rsidRPr="00861C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305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78"/>
            </w:tblGrid>
            <w:tr w:rsidR="008C0E27">
              <w:trPr>
                <w:trHeight w:val="2290"/>
              </w:trPr>
              <w:tc>
                <w:tcPr>
                  <w:tcW w:w="0" w:type="auto"/>
                </w:tcPr>
                <w:p w:rsidR="008C0E27" w:rsidRPr="008C0E27" w:rsidRDefault="008C0E27" w:rsidP="008C0E27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Τους γονείς και τις/τους εκπαιδευτικούς της Δευτεροβάθμιας Εκπαίδευσης Δυτικής Θεσσαλονίκης (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μέσω των σχολικών μονάδων και των αντίστοιχων Δ/νσεων Εκπ/σης</w:t>
                  </w:r>
                </w:p>
                <w:p w:rsidR="008C0E27" w:rsidRDefault="008C0E27" w:rsidP="008C0E27">
                  <w:pPr>
                    <w:pStyle w:val="Default"/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62"/>
                  </w:tblGrid>
                  <w:tr w:rsidR="008C0E27">
                    <w:trPr>
                      <w:trHeight w:val="4342"/>
                    </w:trPr>
                    <w:tc>
                      <w:tcPr>
                        <w:tcW w:w="0" w:type="auto"/>
                      </w:tcPr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ΚΟΙΝ. </w:t>
                        </w:r>
                      </w:p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</w:p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1. Περιφερειακή Διεύθυνση Α/θμιας&amp; Β/θμιας Εκπαίδευσης Κεντρικής Μακεδονίας Τμ. Επιστημονικής &amp; Παιδαγωγικής Καθοδήγησης Α/θμιας &amp; Β/θμιας Εκπαίδευσης </w:t>
                        </w:r>
                      </w:p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</w:p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2. Δ/νσεις Α/θμιας &amp; Β/θμιας Εκπ/σης Δυτ. Θεσσαλονίκης </w:t>
                        </w:r>
                      </w:p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</w:p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z w:val="23"/>
                            <w:szCs w:val="23"/>
                          </w:rPr>
                          <w:t xml:space="preserve">3. Σχολικούς/ές Συμβούλους Προσχολικής Αγωγής, Α/θμιας &amp; Β/θμιας Εκπαίδευσης Δυτικής Θεσσαλονίκης </w:t>
                        </w: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(μέσω των αντίστοιχων γραφείων και Δ/νσεων Εκπ/σης) </w:t>
                        </w:r>
                      </w:p>
                      <w:p w:rsidR="008C0E27" w:rsidRDefault="008C0E27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8C0E27" w:rsidRDefault="008C0E27" w:rsidP="008C0E2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886406" w:rsidRPr="00861CCA" w:rsidRDefault="00886406" w:rsidP="008C0E27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10325" w:rsidRPr="008D0886" w:rsidRDefault="00810325" w:rsidP="00810325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:rsidR="00DB09B6" w:rsidRPr="00861CCA" w:rsidRDefault="00DB09B6" w:rsidP="00DB09B6">
            <w:pPr>
              <w:rPr>
                <w:rFonts w:ascii="Arial" w:hAnsi="Arial" w:cs="Arial"/>
                <w:b/>
                <w:bCs/>
              </w:rPr>
            </w:pPr>
          </w:p>
          <w:p w:rsidR="00DB09B6" w:rsidRPr="00861CCA" w:rsidRDefault="00DB09B6" w:rsidP="00DB09B6">
            <w:pPr>
              <w:rPr>
                <w:rFonts w:ascii="Arial" w:hAnsi="Arial" w:cs="Arial"/>
                <w:b/>
                <w:bCs/>
              </w:rPr>
            </w:pPr>
          </w:p>
          <w:p w:rsidR="006B1382" w:rsidRPr="00861CCA" w:rsidRDefault="006B1382" w:rsidP="00F52D28">
            <w:pPr>
              <w:pStyle w:val="Heading4"/>
              <w:spacing w:before="0" w:after="0"/>
              <w:rPr>
                <w:rFonts w:ascii="Times New Roman" w:hAnsi="Times New Roman"/>
                <w:szCs w:val="24"/>
                <w:lang w:val="el-GR"/>
              </w:rPr>
            </w:pPr>
          </w:p>
          <w:p w:rsidR="006B1382" w:rsidRPr="00861CCA" w:rsidRDefault="006B1382" w:rsidP="006B1382">
            <w:pPr>
              <w:rPr>
                <w:rFonts w:ascii="Arial" w:hAnsi="Arial" w:cs="Arial"/>
                <w:b/>
              </w:rPr>
            </w:pPr>
          </w:p>
        </w:tc>
      </w:tr>
    </w:tbl>
    <w:p w:rsidR="00886406" w:rsidRDefault="00E337A5" w:rsidP="00680082">
      <w:pPr>
        <w:tabs>
          <w:tab w:val="left" w:pos="900"/>
          <w:tab w:val="left" w:pos="5245"/>
        </w:tabs>
        <w:ind w:right="-6"/>
        <w:jc w:val="both"/>
        <w:rPr>
          <w:rFonts w:ascii="Arial" w:hAnsi="Arial" w:cs="Arial"/>
          <w:b/>
        </w:rPr>
      </w:pPr>
      <w:bookmarkStart w:id="0" w:name="_GoBack"/>
      <w:r w:rsidRPr="00692726">
        <w:rPr>
          <w:b/>
        </w:rPr>
        <w:t>Θέμα:</w:t>
      </w:r>
      <w:r w:rsidRPr="00861CCA">
        <w:rPr>
          <w:rFonts w:ascii="Arial" w:hAnsi="Arial" w:cs="Arial"/>
          <w:b/>
        </w:rPr>
        <w:t xml:space="preserve"> «</w:t>
      </w:r>
      <w:r w:rsidR="008C0E27" w:rsidRPr="008C0E27">
        <w:rPr>
          <w:rFonts w:ascii="Arial" w:hAnsi="Arial" w:cs="Arial"/>
          <w:b/>
          <w:i/>
        </w:rPr>
        <w:t xml:space="preserve">Πρόσκληση σε ενημερωτική ημερίδα για τις </w:t>
      </w:r>
      <w:r w:rsidR="00783FA8">
        <w:rPr>
          <w:rFonts w:ascii="Arial" w:hAnsi="Arial" w:cs="Arial"/>
          <w:b/>
          <w:i/>
        </w:rPr>
        <w:t xml:space="preserve">Πανελλαδικές </w:t>
      </w:r>
      <w:r w:rsidR="008C0E27" w:rsidRPr="008C0E27">
        <w:rPr>
          <w:rFonts w:ascii="Arial" w:hAnsi="Arial" w:cs="Arial"/>
          <w:b/>
          <w:i/>
        </w:rPr>
        <w:t xml:space="preserve">εξετάσεις </w:t>
      </w:r>
      <w:r w:rsidR="00783FA8">
        <w:rPr>
          <w:rFonts w:ascii="Arial" w:hAnsi="Arial" w:cs="Arial"/>
          <w:b/>
          <w:i/>
        </w:rPr>
        <w:t>μαθητών με Ειδικές Εκπαιδευτικές ανάγκες</w:t>
      </w:r>
      <w:r w:rsidR="008C0E27">
        <w:rPr>
          <w:rFonts w:ascii="Arial" w:hAnsi="Arial" w:cs="Arial"/>
          <w:b/>
        </w:rPr>
        <w:t xml:space="preserve"> </w:t>
      </w:r>
      <w:r w:rsidR="00DD429E">
        <w:rPr>
          <w:rFonts w:ascii="Arial" w:hAnsi="Arial" w:cs="Arial"/>
          <w:b/>
        </w:rPr>
        <w:t>»</w:t>
      </w:r>
    </w:p>
    <w:p w:rsidR="00DD429E" w:rsidRPr="00861CCA" w:rsidRDefault="00DD429E" w:rsidP="00DD429E">
      <w:pPr>
        <w:tabs>
          <w:tab w:val="left" w:pos="900"/>
          <w:tab w:val="left" w:pos="5245"/>
        </w:tabs>
        <w:ind w:left="360" w:right="-6"/>
        <w:jc w:val="both"/>
        <w:rPr>
          <w:rFonts w:ascii="Arial" w:hAnsi="Arial" w:cs="Arial"/>
          <w:b/>
        </w:rPr>
      </w:pPr>
    </w:p>
    <w:p w:rsidR="0082119A" w:rsidRDefault="008C0E27" w:rsidP="008C0E27">
      <w:pPr>
        <w:jc w:val="both"/>
        <w:rPr>
          <w:sz w:val="23"/>
          <w:szCs w:val="23"/>
        </w:rPr>
      </w:pPr>
      <w:r>
        <w:rPr>
          <w:sz w:val="23"/>
          <w:szCs w:val="23"/>
        </w:rPr>
        <w:t>Καλούνται οι γονείς των παιδιών</w:t>
      </w:r>
      <w:r w:rsidR="007C1FE9">
        <w:rPr>
          <w:sz w:val="23"/>
          <w:szCs w:val="23"/>
        </w:rPr>
        <w:t xml:space="preserve"> με </w:t>
      </w:r>
      <w:r w:rsidR="00783FA8" w:rsidRPr="00783FA8">
        <w:t xml:space="preserve">Ειδικές Εκπαιδευτικές </w:t>
      </w:r>
      <w:r w:rsidR="00783FA8">
        <w:t>Α</w:t>
      </w:r>
      <w:r w:rsidR="00783FA8" w:rsidRPr="00783FA8">
        <w:t>νάγκες</w:t>
      </w:r>
      <w:r w:rsidR="00783FA8">
        <w:rPr>
          <w:rFonts w:ascii="Arial" w:hAnsi="Arial" w:cs="Arial"/>
          <w:b/>
        </w:rPr>
        <w:t xml:space="preserve"> </w:t>
      </w:r>
      <w:r>
        <w:rPr>
          <w:sz w:val="23"/>
          <w:szCs w:val="23"/>
        </w:rPr>
        <w:t>και οι εκπαιδευτικοί δευτεροβάθμιας εκπαίδευσης Δυτικής Θεσσαλονίκης, να συμμετέχουν στην Επιμορφωτική Ημερίδα που οργανώνεται από το Β’ ΚΕΔΔΥ Θεσσαλονίκης. Η Επιμορφωτική Ημερίδα θα πραγματοποιηθεί στ</w:t>
      </w:r>
      <w:r w:rsidR="007C1FE9">
        <w:rPr>
          <w:sz w:val="23"/>
          <w:szCs w:val="23"/>
        </w:rPr>
        <w:t xml:space="preserve">ην αίθουσα εκδηλώσεων των γραφείων της Β/θμιας εκπαίδευσης </w:t>
      </w:r>
      <w:r>
        <w:rPr>
          <w:b/>
          <w:bCs/>
          <w:sz w:val="23"/>
          <w:szCs w:val="23"/>
        </w:rPr>
        <w:t>(</w:t>
      </w:r>
      <w:r w:rsidR="007C1FE9">
        <w:rPr>
          <w:sz w:val="23"/>
          <w:szCs w:val="23"/>
        </w:rPr>
        <w:t>Κολοκοτρώνη</w:t>
      </w:r>
      <w:r>
        <w:rPr>
          <w:sz w:val="23"/>
          <w:szCs w:val="23"/>
        </w:rPr>
        <w:t xml:space="preserve"> 22,  </w:t>
      </w:r>
      <w:r w:rsidR="007C1FE9">
        <w:rPr>
          <w:sz w:val="23"/>
          <w:szCs w:val="23"/>
        </w:rPr>
        <w:t>2</w:t>
      </w:r>
      <w:r w:rsidR="007C1FE9" w:rsidRPr="007C1FE9">
        <w:rPr>
          <w:sz w:val="23"/>
          <w:szCs w:val="23"/>
          <w:vertAlign w:val="superscript"/>
        </w:rPr>
        <w:t>ος</w:t>
      </w:r>
      <w:r w:rsidR="007C1FE9">
        <w:rPr>
          <w:sz w:val="23"/>
          <w:szCs w:val="23"/>
        </w:rPr>
        <w:t xml:space="preserve"> ‘όροφος</w:t>
      </w:r>
      <w:r>
        <w:rPr>
          <w:sz w:val="23"/>
          <w:szCs w:val="23"/>
        </w:rPr>
        <w:t xml:space="preserve">) </w:t>
      </w:r>
      <w:r>
        <w:rPr>
          <w:b/>
          <w:bCs/>
          <w:sz w:val="23"/>
          <w:szCs w:val="23"/>
        </w:rPr>
        <w:t xml:space="preserve">στις 7/4/2016 από τις 17:00 έως τις </w:t>
      </w:r>
      <w:r w:rsidR="007201DB">
        <w:rPr>
          <w:b/>
          <w:bCs/>
          <w:sz w:val="23"/>
          <w:szCs w:val="23"/>
        </w:rPr>
        <w:t>19</w:t>
      </w:r>
      <w:r>
        <w:rPr>
          <w:b/>
          <w:bCs/>
          <w:sz w:val="23"/>
          <w:szCs w:val="23"/>
        </w:rPr>
        <w:t>:30</w:t>
      </w:r>
      <w:r>
        <w:rPr>
          <w:sz w:val="23"/>
          <w:szCs w:val="23"/>
        </w:rPr>
        <w:t>.</w:t>
      </w:r>
    </w:p>
    <w:p w:rsidR="008C0E27" w:rsidRDefault="008C0E27" w:rsidP="008C0E27">
      <w:pPr>
        <w:jc w:val="both"/>
        <w:rPr>
          <w:rFonts w:ascii="Arial" w:hAnsi="Arial" w:cs="Arial"/>
        </w:rPr>
      </w:pPr>
    </w:p>
    <w:p w:rsidR="008C0E27" w:rsidRDefault="008C0E27" w:rsidP="00680082">
      <w:pPr>
        <w:rPr>
          <w:rFonts w:ascii="Arial" w:hAnsi="Arial" w:cs="Arial"/>
        </w:rPr>
      </w:pPr>
    </w:p>
    <w:p w:rsidR="008C0E27" w:rsidRDefault="008C0E27" w:rsidP="008C0E27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Το θέμα της ημερίδας είναι </w:t>
      </w:r>
      <w:r>
        <w:rPr>
          <w:i/>
          <w:iCs/>
          <w:sz w:val="23"/>
          <w:szCs w:val="23"/>
        </w:rPr>
        <w:t>«</w:t>
      </w:r>
      <w:r>
        <w:rPr>
          <w:b/>
          <w:bCs/>
          <w:i/>
          <w:iCs/>
          <w:sz w:val="23"/>
          <w:szCs w:val="23"/>
        </w:rPr>
        <w:t>Προφορικές Πανελλήνιες Εξετάσεις: Τραύμα η Άγνοια</w:t>
      </w:r>
      <w:r>
        <w:rPr>
          <w:b/>
          <w:bCs/>
          <w:sz w:val="23"/>
          <w:szCs w:val="23"/>
        </w:rPr>
        <w:t xml:space="preserve">» </w:t>
      </w:r>
      <w:r>
        <w:rPr>
          <w:sz w:val="23"/>
          <w:szCs w:val="23"/>
        </w:rPr>
        <w:t>και το πρόγραμμα έχει ως εξής:</w:t>
      </w:r>
    </w:p>
    <w:p w:rsidR="007201DB" w:rsidRDefault="007201DB" w:rsidP="008C0E27">
      <w:pPr>
        <w:jc w:val="both"/>
        <w:rPr>
          <w:rFonts w:ascii="Arial" w:hAnsi="Arial" w:cs="Arial"/>
        </w:rPr>
      </w:pPr>
    </w:p>
    <w:p w:rsidR="007201DB" w:rsidRPr="007201DB" w:rsidRDefault="00783FA8" w:rsidP="007201DB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16:45-17:0</w:t>
      </w:r>
      <w:r w:rsidR="007201DB" w:rsidRPr="007201DB">
        <w:rPr>
          <w:b/>
          <w:bCs/>
          <w:color w:val="000000"/>
          <w:sz w:val="23"/>
          <w:szCs w:val="23"/>
        </w:rPr>
        <w:t>0 Προσέλευση-Εγγραφές</w:t>
      </w:r>
    </w:p>
    <w:p w:rsidR="006267DC" w:rsidRDefault="007201DB" w:rsidP="007201DB">
      <w:pPr>
        <w:tabs>
          <w:tab w:val="left" w:pos="5115"/>
        </w:tabs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                                                             17:00-17:0</w:t>
      </w:r>
      <w:r w:rsidRPr="007201DB">
        <w:rPr>
          <w:b/>
          <w:bCs/>
          <w:color w:val="000000"/>
          <w:sz w:val="23"/>
          <w:szCs w:val="23"/>
        </w:rPr>
        <w:t>5 Χαιρετισμοί</w:t>
      </w:r>
    </w:p>
    <w:p w:rsidR="007C1FE9" w:rsidRDefault="007C1FE9" w:rsidP="007201DB">
      <w:pPr>
        <w:tabs>
          <w:tab w:val="left" w:pos="5115"/>
        </w:tabs>
        <w:rPr>
          <w:sz w:val="22"/>
          <w:szCs w:val="22"/>
        </w:rPr>
      </w:pPr>
      <w:r w:rsidRPr="007201DB">
        <w:rPr>
          <w:sz w:val="22"/>
          <w:szCs w:val="22"/>
        </w:rPr>
        <w:t>17:0</w:t>
      </w:r>
      <w:r w:rsidR="00783FA8">
        <w:rPr>
          <w:sz w:val="22"/>
          <w:szCs w:val="22"/>
        </w:rPr>
        <w:t>5-17:1</w:t>
      </w:r>
      <w:r>
        <w:rPr>
          <w:sz w:val="22"/>
          <w:szCs w:val="22"/>
        </w:rPr>
        <w:t>5</w:t>
      </w:r>
      <w:r w:rsidR="00AC7DA5">
        <w:rPr>
          <w:sz w:val="22"/>
          <w:szCs w:val="22"/>
        </w:rPr>
        <w:t xml:space="preserve"> «Ο ρόλος του ΚΕΔΔΥ στ</w:t>
      </w:r>
      <w:r w:rsidR="00783FA8">
        <w:rPr>
          <w:sz w:val="22"/>
          <w:szCs w:val="22"/>
        </w:rPr>
        <w:t>ις εξετάσεις των μαθητών με Ειδικές Εκπαιδευτικές Ανάγκες</w:t>
      </w:r>
      <w:r w:rsidR="00AC7DA5">
        <w:rPr>
          <w:sz w:val="22"/>
          <w:szCs w:val="22"/>
        </w:rPr>
        <w:t>»</w:t>
      </w:r>
    </w:p>
    <w:p w:rsidR="00AC7DA5" w:rsidRPr="003745D7" w:rsidRDefault="00AC7DA5" w:rsidP="00AC7DA5">
      <w:pPr>
        <w:tabs>
          <w:tab w:val="left" w:pos="511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Απτεσλής Νίκος. Προϊστάμενος Β΄ΚΕΔΔΥ</w:t>
      </w:r>
    </w:p>
    <w:p w:rsidR="003F08D2" w:rsidRPr="003745D7" w:rsidRDefault="003F08D2" w:rsidP="00AC7DA5">
      <w:pPr>
        <w:tabs>
          <w:tab w:val="left" w:pos="5115"/>
        </w:tabs>
        <w:jc w:val="center"/>
        <w:rPr>
          <w:rFonts w:ascii="Arial" w:hAnsi="Arial" w:cs="Arial"/>
          <w:sz w:val="28"/>
          <w:szCs w:val="28"/>
        </w:rPr>
      </w:pPr>
    </w:p>
    <w:p w:rsidR="007201DB" w:rsidRDefault="00783FA8" w:rsidP="007201DB">
      <w:pPr>
        <w:tabs>
          <w:tab w:val="left" w:pos="5115"/>
        </w:tabs>
        <w:rPr>
          <w:sz w:val="22"/>
          <w:szCs w:val="22"/>
        </w:rPr>
      </w:pPr>
      <w:r>
        <w:rPr>
          <w:sz w:val="22"/>
          <w:szCs w:val="22"/>
        </w:rPr>
        <w:t>17:15-17:3</w:t>
      </w:r>
      <w:r w:rsidR="007201DB" w:rsidRPr="007201DB">
        <w:rPr>
          <w:sz w:val="22"/>
          <w:szCs w:val="22"/>
        </w:rPr>
        <w:t>5</w:t>
      </w:r>
      <w:r w:rsidR="007201DB">
        <w:rPr>
          <w:sz w:val="22"/>
          <w:szCs w:val="22"/>
        </w:rPr>
        <w:t xml:space="preserve"> «</w:t>
      </w:r>
      <w:r w:rsidR="00E531DB">
        <w:rPr>
          <w:sz w:val="22"/>
          <w:szCs w:val="22"/>
        </w:rPr>
        <w:t>Προφορικές εξετάσεις: θεσμικό πλαίσιο και Παιδαγωγική τεκμηρίωση</w:t>
      </w:r>
      <w:r w:rsidR="007201DB">
        <w:rPr>
          <w:sz w:val="22"/>
          <w:szCs w:val="22"/>
        </w:rPr>
        <w:t xml:space="preserve">». </w:t>
      </w:r>
    </w:p>
    <w:p w:rsidR="00DD429E" w:rsidRPr="00AC7DA5" w:rsidRDefault="007201DB" w:rsidP="007201DB">
      <w:pPr>
        <w:tabs>
          <w:tab w:val="left" w:pos="5115"/>
        </w:tabs>
        <w:jc w:val="center"/>
        <w:rPr>
          <w:sz w:val="23"/>
          <w:szCs w:val="23"/>
        </w:rPr>
      </w:pPr>
      <w:r>
        <w:rPr>
          <w:sz w:val="23"/>
          <w:szCs w:val="23"/>
        </w:rPr>
        <w:t>Πηλείδου Κωνσταντίνα, Σχ. Σύμβουλος ΕΑΕ</w:t>
      </w:r>
    </w:p>
    <w:p w:rsidR="00AC7DA5" w:rsidRPr="00AC7DA5" w:rsidRDefault="00AC7DA5" w:rsidP="007201DB">
      <w:pPr>
        <w:tabs>
          <w:tab w:val="left" w:pos="5115"/>
        </w:tabs>
        <w:jc w:val="center"/>
        <w:rPr>
          <w:sz w:val="23"/>
          <w:szCs w:val="23"/>
        </w:rPr>
      </w:pPr>
    </w:p>
    <w:p w:rsidR="007201DB" w:rsidRDefault="00783FA8" w:rsidP="007201DB">
      <w:pPr>
        <w:tabs>
          <w:tab w:val="left" w:pos="5115"/>
        </w:tabs>
        <w:rPr>
          <w:sz w:val="22"/>
          <w:szCs w:val="22"/>
        </w:rPr>
      </w:pPr>
      <w:r>
        <w:rPr>
          <w:sz w:val="22"/>
          <w:szCs w:val="22"/>
        </w:rPr>
        <w:t>17:3</w:t>
      </w:r>
      <w:r w:rsidR="007201DB" w:rsidRPr="007201DB">
        <w:rPr>
          <w:sz w:val="22"/>
          <w:szCs w:val="22"/>
        </w:rPr>
        <w:t>5</w:t>
      </w:r>
      <w:r>
        <w:rPr>
          <w:sz w:val="22"/>
          <w:szCs w:val="22"/>
        </w:rPr>
        <w:t>-17:5</w:t>
      </w:r>
      <w:r w:rsidR="007201DB">
        <w:rPr>
          <w:sz w:val="22"/>
          <w:szCs w:val="22"/>
        </w:rPr>
        <w:t>5 «Η διαδικασία των προφορικών Πανελλήνιων Εξετάσεων»</w:t>
      </w:r>
    </w:p>
    <w:p w:rsidR="007201DB" w:rsidRPr="00783FA8" w:rsidRDefault="007201DB" w:rsidP="00791449">
      <w:pPr>
        <w:tabs>
          <w:tab w:val="left" w:pos="511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Ρουμπίδης Χρήστος. </w:t>
      </w:r>
      <w:r w:rsidR="00791449">
        <w:rPr>
          <w:sz w:val="22"/>
          <w:szCs w:val="22"/>
        </w:rPr>
        <w:t>Πρόεδρος</w:t>
      </w:r>
      <w:r>
        <w:rPr>
          <w:sz w:val="22"/>
          <w:szCs w:val="22"/>
        </w:rPr>
        <w:t xml:space="preserve"> του </w:t>
      </w:r>
      <w:r w:rsidR="00783FA8">
        <w:rPr>
          <w:sz w:val="22"/>
          <w:szCs w:val="22"/>
        </w:rPr>
        <w:t>Ειδικού Ε</w:t>
      </w:r>
      <w:r w:rsidR="00791449">
        <w:rPr>
          <w:sz w:val="22"/>
          <w:szCs w:val="22"/>
        </w:rPr>
        <w:t>ξεταστικού</w:t>
      </w:r>
      <w:r>
        <w:rPr>
          <w:sz w:val="22"/>
          <w:szCs w:val="22"/>
        </w:rPr>
        <w:t xml:space="preserve"> </w:t>
      </w:r>
      <w:r w:rsidR="00791449">
        <w:rPr>
          <w:sz w:val="22"/>
          <w:szCs w:val="22"/>
        </w:rPr>
        <w:t>Δ. Θες/νίκης</w:t>
      </w:r>
    </w:p>
    <w:p w:rsidR="00AC7DA5" w:rsidRPr="00783FA8" w:rsidRDefault="00AC7DA5" w:rsidP="00791449">
      <w:pPr>
        <w:tabs>
          <w:tab w:val="left" w:pos="5115"/>
        </w:tabs>
        <w:jc w:val="center"/>
        <w:rPr>
          <w:sz w:val="22"/>
          <w:szCs w:val="22"/>
        </w:rPr>
      </w:pPr>
    </w:p>
    <w:p w:rsidR="00791449" w:rsidRDefault="00783FA8" w:rsidP="007201DB">
      <w:pPr>
        <w:tabs>
          <w:tab w:val="left" w:pos="5115"/>
        </w:tabs>
        <w:rPr>
          <w:sz w:val="22"/>
          <w:szCs w:val="22"/>
        </w:rPr>
      </w:pPr>
      <w:r>
        <w:rPr>
          <w:sz w:val="22"/>
          <w:szCs w:val="22"/>
        </w:rPr>
        <w:t>17:55-18:1</w:t>
      </w:r>
      <w:r w:rsidR="00791449">
        <w:rPr>
          <w:sz w:val="22"/>
          <w:szCs w:val="22"/>
        </w:rPr>
        <w:t>5 «Η πρόκληση των προφορικών Πανελλήνιων εξετάσεων»</w:t>
      </w:r>
    </w:p>
    <w:p w:rsidR="00791449" w:rsidRPr="00783FA8" w:rsidRDefault="003F08D2" w:rsidP="00791449">
      <w:pPr>
        <w:tabs>
          <w:tab w:val="left" w:pos="511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Μπότσας Γεώργιος</w:t>
      </w:r>
      <w:r w:rsidR="00791449">
        <w:rPr>
          <w:sz w:val="22"/>
          <w:szCs w:val="22"/>
        </w:rPr>
        <w:t>. Σχ. Σύμβουλος</w:t>
      </w:r>
    </w:p>
    <w:p w:rsidR="00AC7DA5" w:rsidRPr="00783FA8" w:rsidRDefault="00AC7DA5" w:rsidP="00791449">
      <w:pPr>
        <w:tabs>
          <w:tab w:val="left" w:pos="5115"/>
        </w:tabs>
        <w:jc w:val="center"/>
        <w:rPr>
          <w:sz w:val="22"/>
          <w:szCs w:val="22"/>
        </w:rPr>
      </w:pPr>
    </w:p>
    <w:p w:rsidR="00783FA8" w:rsidRPr="00783FA8" w:rsidRDefault="00783FA8" w:rsidP="00783FA8">
      <w:pPr>
        <w:tabs>
          <w:tab w:val="left" w:pos="5115"/>
        </w:tabs>
        <w:rPr>
          <w:sz w:val="22"/>
          <w:szCs w:val="22"/>
        </w:rPr>
      </w:pPr>
      <w:r>
        <w:rPr>
          <w:sz w:val="22"/>
          <w:szCs w:val="22"/>
        </w:rPr>
        <w:t>18:15-18:3</w:t>
      </w:r>
      <w:r w:rsidR="00791449">
        <w:rPr>
          <w:sz w:val="22"/>
          <w:szCs w:val="22"/>
        </w:rPr>
        <w:t xml:space="preserve">5 </w:t>
      </w:r>
      <w:r>
        <w:rPr>
          <w:sz w:val="22"/>
          <w:szCs w:val="22"/>
        </w:rPr>
        <w:t>«Στήριξη παιδιών πριν τις εξετάσεις»</w:t>
      </w:r>
    </w:p>
    <w:p w:rsidR="00DD429E" w:rsidRPr="003745D7" w:rsidRDefault="003745D7" w:rsidP="00783FA8">
      <w:pPr>
        <w:tabs>
          <w:tab w:val="left" w:pos="5115"/>
        </w:tabs>
        <w:jc w:val="center"/>
        <w:rPr>
          <w:sz w:val="22"/>
          <w:szCs w:val="22"/>
        </w:rPr>
      </w:pPr>
      <w:r>
        <w:rPr>
          <w:sz w:val="22"/>
          <w:szCs w:val="22"/>
        </w:rPr>
        <w:t>Γεωργία Μπάρου. «</w:t>
      </w:r>
      <w:r>
        <w:t>Πρόεδρο</w:t>
      </w:r>
      <w:r w:rsidR="001C4E23">
        <w:t>ς</w:t>
      </w:r>
      <w:r>
        <w:t xml:space="preserve"> της Πανελλήνιας Ομοσπονδίας Συλλόγων Γονέων Παιδιών με Δυσλεξία και Μαθησιακές Δυσκολίες»</w:t>
      </w:r>
    </w:p>
    <w:p w:rsidR="00AC7DA5" w:rsidRPr="00783FA8" w:rsidRDefault="00AC7DA5" w:rsidP="00791449">
      <w:pPr>
        <w:tabs>
          <w:tab w:val="left" w:pos="5115"/>
        </w:tabs>
        <w:rPr>
          <w:sz w:val="22"/>
          <w:szCs w:val="22"/>
        </w:rPr>
      </w:pPr>
    </w:p>
    <w:p w:rsidR="00791449" w:rsidRDefault="00783FA8" w:rsidP="00791449">
      <w:pPr>
        <w:tabs>
          <w:tab w:val="left" w:pos="5115"/>
        </w:tabs>
        <w:rPr>
          <w:sz w:val="22"/>
          <w:szCs w:val="22"/>
        </w:rPr>
      </w:pPr>
      <w:r>
        <w:rPr>
          <w:sz w:val="22"/>
          <w:szCs w:val="22"/>
        </w:rPr>
        <w:t>18:35-18:5</w:t>
      </w:r>
      <w:r w:rsidR="00791449">
        <w:rPr>
          <w:sz w:val="22"/>
          <w:szCs w:val="22"/>
        </w:rPr>
        <w:t>5 «</w:t>
      </w:r>
      <w:r>
        <w:rPr>
          <w:sz w:val="22"/>
          <w:szCs w:val="22"/>
        </w:rPr>
        <w:t>Διαχείριση του άγχους</w:t>
      </w:r>
      <w:r w:rsidR="00791449">
        <w:rPr>
          <w:sz w:val="22"/>
          <w:szCs w:val="22"/>
        </w:rPr>
        <w:t xml:space="preserve"> πριν τις εξετάσεις»</w:t>
      </w:r>
    </w:p>
    <w:p w:rsidR="00791449" w:rsidRPr="00783FA8" w:rsidRDefault="006A010E" w:rsidP="00791449">
      <w:pPr>
        <w:tabs>
          <w:tab w:val="left" w:pos="511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Μπάραλη Νικολέτα. </w:t>
      </w:r>
      <w:r w:rsidR="00791449">
        <w:rPr>
          <w:sz w:val="22"/>
          <w:szCs w:val="22"/>
        </w:rPr>
        <w:t>Ψυχολόγος του Β΄ΚΕΔΔΥ</w:t>
      </w:r>
    </w:p>
    <w:p w:rsidR="00AC7DA5" w:rsidRPr="00783FA8" w:rsidRDefault="00AC7DA5" w:rsidP="00791449">
      <w:pPr>
        <w:tabs>
          <w:tab w:val="left" w:pos="5115"/>
        </w:tabs>
        <w:jc w:val="center"/>
        <w:rPr>
          <w:sz w:val="22"/>
          <w:szCs w:val="22"/>
        </w:rPr>
      </w:pPr>
    </w:p>
    <w:p w:rsidR="00791449" w:rsidRDefault="00783FA8" w:rsidP="00791449">
      <w:pPr>
        <w:tabs>
          <w:tab w:val="left" w:pos="5115"/>
        </w:tabs>
        <w:rPr>
          <w:sz w:val="22"/>
          <w:szCs w:val="22"/>
        </w:rPr>
      </w:pPr>
      <w:r>
        <w:rPr>
          <w:sz w:val="22"/>
          <w:szCs w:val="22"/>
        </w:rPr>
        <w:t>18:55-19:1</w:t>
      </w:r>
      <w:r w:rsidR="00791449">
        <w:rPr>
          <w:sz w:val="22"/>
          <w:szCs w:val="22"/>
        </w:rPr>
        <w:t>5</w:t>
      </w:r>
      <w:r w:rsidR="00692726">
        <w:rPr>
          <w:sz w:val="22"/>
          <w:szCs w:val="22"/>
        </w:rPr>
        <w:t xml:space="preserve"> «Βιώματα και εμπειρίες προφορικών εξετάσεων</w:t>
      </w:r>
      <w:r w:rsidR="007C1FE9">
        <w:rPr>
          <w:sz w:val="22"/>
          <w:szCs w:val="22"/>
        </w:rPr>
        <w:t xml:space="preserve"> από δυο φοιτητές με Δυσλεξία</w:t>
      </w:r>
      <w:r w:rsidR="00692726">
        <w:rPr>
          <w:sz w:val="22"/>
          <w:szCs w:val="22"/>
        </w:rPr>
        <w:t>»</w:t>
      </w:r>
    </w:p>
    <w:p w:rsidR="00783FA8" w:rsidRDefault="00783FA8" w:rsidP="00791449">
      <w:pPr>
        <w:tabs>
          <w:tab w:val="left" w:pos="5115"/>
        </w:tabs>
        <w:rPr>
          <w:sz w:val="22"/>
          <w:szCs w:val="22"/>
        </w:rPr>
      </w:pPr>
    </w:p>
    <w:p w:rsidR="007C1FE9" w:rsidRDefault="00783FA8" w:rsidP="00791449">
      <w:pPr>
        <w:tabs>
          <w:tab w:val="left" w:pos="5115"/>
        </w:tabs>
        <w:rPr>
          <w:sz w:val="22"/>
          <w:szCs w:val="22"/>
        </w:rPr>
      </w:pPr>
      <w:r>
        <w:rPr>
          <w:sz w:val="22"/>
          <w:szCs w:val="22"/>
        </w:rPr>
        <w:t>19:15-17:30  Συζήτηση</w:t>
      </w:r>
    </w:p>
    <w:p w:rsidR="003515F5" w:rsidRDefault="003515F5" w:rsidP="00791449">
      <w:pPr>
        <w:tabs>
          <w:tab w:val="left" w:pos="5115"/>
        </w:tabs>
        <w:rPr>
          <w:sz w:val="22"/>
          <w:szCs w:val="22"/>
        </w:rPr>
      </w:pPr>
    </w:p>
    <w:p w:rsidR="003515F5" w:rsidRDefault="003515F5" w:rsidP="00791449">
      <w:pPr>
        <w:tabs>
          <w:tab w:val="left" w:pos="5115"/>
        </w:tabs>
        <w:rPr>
          <w:sz w:val="22"/>
          <w:szCs w:val="22"/>
        </w:rPr>
      </w:pPr>
    </w:p>
    <w:p w:rsidR="003515F5" w:rsidRPr="003515F5" w:rsidRDefault="003515F5" w:rsidP="00791449">
      <w:pPr>
        <w:tabs>
          <w:tab w:val="left" w:pos="5115"/>
        </w:tabs>
        <w:rPr>
          <w:rFonts w:ascii="Arial" w:hAnsi="Arial" w:cs="Arial"/>
          <w:b/>
          <w:sz w:val="22"/>
          <w:szCs w:val="22"/>
        </w:rPr>
      </w:pPr>
      <w:r w:rsidRPr="003515F5">
        <w:rPr>
          <w:b/>
          <w:sz w:val="22"/>
          <w:szCs w:val="22"/>
        </w:rPr>
        <w:t>Επισήμανση: θα ακολουθήσει  2</w:t>
      </w:r>
      <w:r w:rsidRPr="003515F5">
        <w:rPr>
          <w:b/>
          <w:sz w:val="22"/>
          <w:szCs w:val="22"/>
          <w:vertAlign w:val="superscript"/>
        </w:rPr>
        <w:t>η</w:t>
      </w:r>
      <w:r w:rsidRPr="003515F5">
        <w:rPr>
          <w:b/>
          <w:sz w:val="22"/>
          <w:szCs w:val="22"/>
        </w:rPr>
        <w:t xml:space="preserve"> φάση της ενημέρωσης η οποία θα περιλαμβάνει την προσομοίωση των Πανελλαδικών εξετάσεων στο μάθημα της έκθεσης.</w:t>
      </w:r>
    </w:p>
    <w:bookmarkEnd w:id="0"/>
    <w:p w:rsidR="00DD429E" w:rsidRDefault="00DD429E" w:rsidP="00E337A5">
      <w:pPr>
        <w:tabs>
          <w:tab w:val="left" w:pos="5115"/>
        </w:tabs>
        <w:ind w:left="4320"/>
        <w:jc w:val="center"/>
        <w:rPr>
          <w:rFonts w:ascii="Arial" w:hAnsi="Arial" w:cs="Arial"/>
          <w:sz w:val="22"/>
          <w:szCs w:val="22"/>
        </w:rPr>
      </w:pPr>
    </w:p>
    <w:p w:rsidR="00DD429E" w:rsidRDefault="00DD429E" w:rsidP="00E337A5">
      <w:pPr>
        <w:tabs>
          <w:tab w:val="left" w:pos="5115"/>
        </w:tabs>
        <w:ind w:left="4320"/>
        <w:jc w:val="center"/>
        <w:rPr>
          <w:rFonts w:ascii="Arial" w:hAnsi="Arial" w:cs="Arial"/>
          <w:sz w:val="22"/>
          <w:szCs w:val="22"/>
        </w:rPr>
      </w:pPr>
    </w:p>
    <w:p w:rsidR="00680082" w:rsidRDefault="00680082" w:rsidP="00E337A5">
      <w:pPr>
        <w:tabs>
          <w:tab w:val="left" w:pos="5115"/>
        </w:tabs>
        <w:ind w:left="4320"/>
        <w:jc w:val="center"/>
        <w:rPr>
          <w:rFonts w:ascii="Arial" w:hAnsi="Arial" w:cs="Arial"/>
          <w:sz w:val="22"/>
          <w:szCs w:val="22"/>
        </w:rPr>
      </w:pPr>
    </w:p>
    <w:p w:rsidR="00680082" w:rsidRDefault="00680082" w:rsidP="00E337A5">
      <w:pPr>
        <w:tabs>
          <w:tab w:val="left" w:pos="5115"/>
        </w:tabs>
        <w:ind w:left="4320"/>
        <w:jc w:val="center"/>
        <w:rPr>
          <w:rFonts w:ascii="Arial" w:hAnsi="Arial" w:cs="Arial"/>
          <w:sz w:val="22"/>
          <w:szCs w:val="22"/>
        </w:rPr>
      </w:pPr>
    </w:p>
    <w:p w:rsidR="00DD429E" w:rsidRDefault="00DD429E" w:rsidP="00E337A5">
      <w:pPr>
        <w:tabs>
          <w:tab w:val="left" w:pos="5115"/>
        </w:tabs>
        <w:ind w:left="4320"/>
        <w:jc w:val="center"/>
        <w:rPr>
          <w:rFonts w:ascii="Arial" w:hAnsi="Arial" w:cs="Arial"/>
          <w:sz w:val="22"/>
          <w:szCs w:val="22"/>
        </w:rPr>
      </w:pPr>
    </w:p>
    <w:p w:rsidR="00DD429E" w:rsidRDefault="00DD429E" w:rsidP="00E337A5">
      <w:pPr>
        <w:tabs>
          <w:tab w:val="left" w:pos="5115"/>
        </w:tabs>
        <w:ind w:left="4320"/>
        <w:jc w:val="center"/>
        <w:rPr>
          <w:rFonts w:ascii="Arial" w:hAnsi="Arial" w:cs="Arial"/>
          <w:sz w:val="22"/>
          <w:szCs w:val="22"/>
        </w:rPr>
      </w:pPr>
    </w:p>
    <w:p w:rsidR="00E337A5" w:rsidRPr="00692726" w:rsidRDefault="005140E9" w:rsidP="00E337A5">
      <w:pPr>
        <w:tabs>
          <w:tab w:val="left" w:pos="5115"/>
        </w:tabs>
        <w:ind w:left="4320"/>
        <w:jc w:val="center"/>
        <w:rPr>
          <w:sz w:val="22"/>
          <w:szCs w:val="22"/>
        </w:rPr>
      </w:pPr>
      <w:r w:rsidRPr="00692726">
        <w:rPr>
          <w:sz w:val="22"/>
          <w:szCs w:val="22"/>
        </w:rPr>
        <w:t>Ο</w:t>
      </w:r>
      <w:r w:rsidR="00E337A5" w:rsidRPr="00692726">
        <w:rPr>
          <w:sz w:val="22"/>
          <w:szCs w:val="22"/>
        </w:rPr>
        <w:t xml:space="preserve"> αν. </w:t>
      </w:r>
      <w:r w:rsidRPr="00692726">
        <w:rPr>
          <w:sz w:val="22"/>
          <w:szCs w:val="22"/>
        </w:rPr>
        <w:t xml:space="preserve">Προϊστάμενος </w:t>
      </w:r>
      <w:r w:rsidR="002C17CD" w:rsidRPr="00692726">
        <w:rPr>
          <w:sz w:val="22"/>
          <w:szCs w:val="22"/>
        </w:rPr>
        <w:t>Β΄ ΚΕΔΔΥ</w:t>
      </w:r>
    </w:p>
    <w:p w:rsidR="00E337A5" w:rsidRPr="00692726" w:rsidRDefault="00E337A5" w:rsidP="00E337A5">
      <w:pPr>
        <w:tabs>
          <w:tab w:val="left" w:pos="5115"/>
        </w:tabs>
        <w:ind w:left="4320"/>
        <w:jc w:val="center"/>
        <w:rPr>
          <w:sz w:val="22"/>
          <w:szCs w:val="22"/>
        </w:rPr>
      </w:pPr>
    </w:p>
    <w:p w:rsidR="00E337A5" w:rsidRPr="00692726" w:rsidRDefault="00E337A5" w:rsidP="00E337A5">
      <w:pPr>
        <w:tabs>
          <w:tab w:val="left" w:pos="5115"/>
        </w:tabs>
        <w:ind w:left="4320"/>
        <w:jc w:val="center"/>
        <w:rPr>
          <w:sz w:val="22"/>
          <w:szCs w:val="22"/>
        </w:rPr>
      </w:pPr>
    </w:p>
    <w:p w:rsidR="00E337A5" w:rsidRPr="00692726" w:rsidRDefault="00E337A5" w:rsidP="00E337A5">
      <w:pPr>
        <w:tabs>
          <w:tab w:val="left" w:pos="5115"/>
        </w:tabs>
        <w:ind w:left="4320"/>
        <w:jc w:val="center"/>
        <w:rPr>
          <w:sz w:val="22"/>
          <w:szCs w:val="22"/>
        </w:rPr>
      </w:pPr>
    </w:p>
    <w:p w:rsidR="00E337A5" w:rsidRPr="00692726" w:rsidRDefault="005140E9" w:rsidP="00E337A5">
      <w:pPr>
        <w:tabs>
          <w:tab w:val="left" w:pos="5115"/>
        </w:tabs>
        <w:ind w:left="4320"/>
        <w:jc w:val="center"/>
        <w:rPr>
          <w:sz w:val="22"/>
          <w:szCs w:val="22"/>
        </w:rPr>
      </w:pPr>
      <w:r w:rsidRPr="00692726">
        <w:rPr>
          <w:sz w:val="22"/>
          <w:szCs w:val="22"/>
        </w:rPr>
        <w:t>Απτεσλής Νικόλαος</w:t>
      </w:r>
    </w:p>
    <w:p w:rsidR="00E337A5" w:rsidRPr="00692726" w:rsidRDefault="00E337A5" w:rsidP="00E337A5">
      <w:pPr>
        <w:tabs>
          <w:tab w:val="left" w:pos="5115"/>
        </w:tabs>
        <w:rPr>
          <w:sz w:val="22"/>
          <w:szCs w:val="22"/>
        </w:rPr>
      </w:pPr>
    </w:p>
    <w:p w:rsidR="00713AD1" w:rsidRDefault="00713AD1"/>
    <w:p w:rsidR="00CD627E" w:rsidRDefault="00CD627E"/>
    <w:p w:rsidR="00CD627E" w:rsidRDefault="00CD627E"/>
    <w:p w:rsidR="00CD627E" w:rsidRDefault="00CD627E"/>
    <w:p w:rsidR="00573980" w:rsidRPr="00F079D5" w:rsidRDefault="00CD627E" w:rsidP="00573980">
      <w:pPr>
        <w:rPr>
          <w:rFonts w:ascii="Arial" w:hAnsi="Arial" w:cs="Arial"/>
          <w:b/>
        </w:rPr>
      </w:pPr>
      <w:r>
        <w:br w:type="page"/>
      </w:r>
    </w:p>
    <w:p w:rsidR="007601E5" w:rsidRPr="007601E5" w:rsidRDefault="007601E5"/>
    <w:sectPr w:rsidR="007601E5" w:rsidRPr="007601E5" w:rsidSect="000F67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A054C"/>
    <w:multiLevelType w:val="hybridMultilevel"/>
    <w:tmpl w:val="77E4EE12"/>
    <w:lvl w:ilvl="0" w:tplc="3CB44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917572"/>
    <w:multiLevelType w:val="hybridMultilevel"/>
    <w:tmpl w:val="AAB2DF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A04D5"/>
    <w:multiLevelType w:val="hybridMultilevel"/>
    <w:tmpl w:val="3B34AF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45B7B"/>
    <w:multiLevelType w:val="hybridMultilevel"/>
    <w:tmpl w:val="0DE691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5B"/>
    <w:rsid w:val="000133FE"/>
    <w:rsid w:val="00017A24"/>
    <w:rsid w:val="0002685A"/>
    <w:rsid w:val="00036992"/>
    <w:rsid w:val="00037CD2"/>
    <w:rsid w:val="00056DC4"/>
    <w:rsid w:val="00064637"/>
    <w:rsid w:val="00072EEB"/>
    <w:rsid w:val="00081BE1"/>
    <w:rsid w:val="000C12A3"/>
    <w:rsid w:val="000E01C8"/>
    <w:rsid w:val="000F6716"/>
    <w:rsid w:val="0010583D"/>
    <w:rsid w:val="0013008B"/>
    <w:rsid w:val="00133780"/>
    <w:rsid w:val="0016269C"/>
    <w:rsid w:val="0016344F"/>
    <w:rsid w:val="0016406F"/>
    <w:rsid w:val="001721DA"/>
    <w:rsid w:val="00180CC4"/>
    <w:rsid w:val="001862E7"/>
    <w:rsid w:val="00192E49"/>
    <w:rsid w:val="001C4E23"/>
    <w:rsid w:val="001D6C79"/>
    <w:rsid w:val="001F5289"/>
    <w:rsid w:val="00210A8B"/>
    <w:rsid w:val="00255922"/>
    <w:rsid w:val="002675CE"/>
    <w:rsid w:val="002803AC"/>
    <w:rsid w:val="002B5711"/>
    <w:rsid w:val="002C17CD"/>
    <w:rsid w:val="002D17C7"/>
    <w:rsid w:val="002F02C9"/>
    <w:rsid w:val="003030BA"/>
    <w:rsid w:val="00330691"/>
    <w:rsid w:val="003515F5"/>
    <w:rsid w:val="00353C15"/>
    <w:rsid w:val="00356453"/>
    <w:rsid w:val="00372B00"/>
    <w:rsid w:val="003745D7"/>
    <w:rsid w:val="003B7BB6"/>
    <w:rsid w:val="003C267E"/>
    <w:rsid w:val="003D2C9D"/>
    <w:rsid w:val="003E6779"/>
    <w:rsid w:val="003E71DD"/>
    <w:rsid w:val="003F08D2"/>
    <w:rsid w:val="003F3E64"/>
    <w:rsid w:val="003F7CA0"/>
    <w:rsid w:val="0040301E"/>
    <w:rsid w:val="00404CDB"/>
    <w:rsid w:val="00405F22"/>
    <w:rsid w:val="00424B9A"/>
    <w:rsid w:val="004266C8"/>
    <w:rsid w:val="00450293"/>
    <w:rsid w:val="004E11FE"/>
    <w:rsid w:val="0051182B"/>
    <w:rsid w:val="005140E9"/>
    <w:rsid w:val="005212A7"/>
    <w:rsid w:val="00573980"/>
    <w:rsid w:val="0059215B"/>
    <w:rsid w:val="005A4062"/>
    <w:rsid w:val="005B5696"/>
    <w:rsid w:val="005E00B1"/>
    <w:rsid w:val="005E0A27"/>
    <w:rsid w:val="005F49D5"/>
    <w:rsid w:val="005F4B37"/>
    <w:rsid w:val="00604355"/>
    <w:rsid w:val="0062483D"/>
    <w:rsid w:val="006267DC"/>
    <w:rsid w:val="006350C2"/>
    <w:rsid w:val="00645DF7"/>
    <w:rsid w:val="00680082"/>
    <w:rsid w:val="00692726"/>
    <w:rsid w:val="006A010E"/>
    <w:rsid w:val="006B1382"/>
    <w:rsid w:val="006E7001"/>
    <w:rsid w:val="006F3BB7"/>
    <w:rsid w:val="00713AD1"/>
    <w:rsid w:val="007201DB"/>
    <w:rsid w:val="00744FD3"/>
    <w:rsid w:val="007601E5"/>
    <w:rsid w:val="00773C1C"/>
    <w:rsid w:val="00783FA8"/>
    <w:rsid w:val="00791449"/>
    <w:rsid w:val="007954DF"/>
    <w:rsid w:val="007B29A7"/>
    <w:rsid w:val="007C1FE9"/>
    <w:rsid w:val="007D4038"/>
    <w:rsid w:val="007E16DE"/>
    <w:rsid w:val="007E218F"/>
    <w:rsid w:val="007F60C5"/>
    <w:rsid w:val="00810325"/>
    <w:rsid w:val="0082119A"/>
    <w:rsid w:val="00832480"/>
    <w:rsid w:val="00851111"/>
    <w:rsid w:val="00853A29"/>
    <w:rsid w:val="00861CCA"/>
    <w:rsid w:val="008644AE"/>
    <w:rsid w:val="008712D4"/>
    <w:rsid w:val="00886406"/>
    <w:rsid w:val="008C0E27"/>
    <w:rsid w:val="008D0886"/>
    <w:rsid w:val="008D4149"/>
    <w:rsid w:val="0097223E"/>
    <w:rsid w:val="00984186"/>
    <w:rsid w:val="009A011D"/>
    <w:rsid w:val="009B6ABB"/>
    <w:rsid w:val="009F0570"/>
    <w:rsid w:val="00A2599D"/>
    <w:rsid w:val="00A34743"/>
    <w:rsid w:val="00A37C44"/>
    <w:rsid w:val="00A55B0E"/>
    <w:rsid w:val="00A5628E"/>
    <w:rsid w:val="00A655C8"/>
    <w:rsid w:val="00A81A60"/>
    <w:rsid w:val="00AC7DA5"/>
    <w:rsid w:val="00AE6D39"/>
    <w:rsid w:val="00AF3794"/>
    <w:rsid w:val="00B10494"/>
    <w:rsid w:val="00B1382A"/>
    <w:rsid w:val="00B16734"/>
    <w:rsid w:val="00B16B0A"/>
    <w:rsid w:val="00B22794"/>
    <w:rsid w:val="00B2336B"/>
    <w:rsid w:val="00B305DC"/>
    <w:rsid w:val="00B63006"/>
    <w:rsid w:val="00B73C14"/>
    <w:rsid w:val="00B835C0"/>
    <w:rsid w:val="00BD4977"/>
    <w:rsid w:val="00BE79D8"/>
    <w:rsid w:val="00C403AE"/>
    <w:rsid w:val="00C60F3E"/>
    <w:rsid w:val="00C70584"/>
    <w:rsid w:val="00C7456D"/>
    <w:rsid w:val="00C84748"/>
    <w:rsid w:val="00C91C97"/>
    <w:rsid w:val="00CB5808"/>
    <w:rsid w:val="00CD29CB"/>
    <w:rsid w:val="00CD627E"/>
    <w:rsid w:val="00CE157F"/>
    <w:rsid w:val="00D052E2"/>
    <w:rsid w:val="00D206CA"/>
    <w:rsid w:val="00D23E67"/>
    <w:rsid w:val="00D323E3"/>
    <w:rsid w:val="00D42A7A"/>
    <w:rsid w:val="00D8110D"/>
    <w:rsid w:val="00D86E7F"/>
    <w:rsid w:val="00D95243"/>
    <w:rsid w:val="00DA1E59"/>
    <w:rsid w:val="00DB09B6"/>
    <w:rsid w:val="00DB4E70"/>
    <w:rsid w:val="00DD429E"/>
    <w:rsid w:val="00DF03B5"/>
    <w:rsid w:val="00DF6669"/>
    <w:rsid w:val="00E16552"/>
    <w:rsid w:val="00E337A5"/>
    <w:rsid w:val="00E3669D"/>
    <w:rsid w:val="00E531DB"/>
    <w:rsid w:val="00E65267"/>
    <w:rsid w:val="00E84BCD"/>
    <w:rsid w:val="00EB0153"/>
    <w:rsid w:val="00EB78A5"/>
    <w:rsid w:val="00EE4C17"/>
    <w:rsid w:val="00EE6547"/>
    <w:rsid w:val="00F079D5"/>
    <w:rsid w:val="00F207AA"/>
    <w:rsid w:val="00F375B3"/>
    <w:rsid w:val="00F52D28"/>
    <w:rsid w:val="00F530EE"/>
    <w:rsid w:val="00F708C8"/>
    <w:rsid w:val="00F73326"/>
    <w:rsid w:val="00F758DE"/>
    <w:rsid w:val="00F90D56"/>
    <w:rsid w:val="00F94DBB"/>
    <w:rsid w:val="00FA067A"/>
    <w:rsid w:val="00FA2B15"/>
    <w:rsid w:val="00FD6A8D"/>
    <w:rsid w:val="00FE2490"/>
    <w:rsid w:val="00FE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096CD2-1E80-4D97-A66C-568CA8AB7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7A5"/>
    <w:rPr>
      <w:sz w:val="24"/>
      <w:szCs w:val="24"/>
    </w:rPr>
  </w:style>
  <w:style w:type="paragraph" w:styleId="Heading2">
    <w:name w:val="heading 2"/>
    <w:basedOn w:val="Normal"/>
    <w:next w:val="Normal"/>
    <w:qFormat/>
    <w:rsid w:val="00E337A5"/>
    <w:pPr>
      <w:keepNext/>
      <w:spacing w:before="240" w:after="60"/>
      <w:outlineLvl w:val="1"/>
    </w:pPr>
    <w:rPr>
      <w:rFonts w:ascii="Arial" w:hAnsi="Arial"/>
      <w:b/>
      <w:i/>
      <w:szCs w:val="20"/>
      <w:lang w:val="en-GB"/>
    </w:rPr>
  </w:style>
  <w:style w:type="paragraph" w:styleId="Heading4">
    <w:name w:val="heading 4"/>
    <w:basedOn w:val="Normal"/>
    <w:next w:val="Normal"/>
    <w:qFormat/>
    <w:rsid w:val="00E337A5"/>
    <w:pPr>
      <w:keepNext/>
      <w:spacing w:before="240" w:after="60"/>
      <w:outlineLvl w:val="3"/>
    </w:pPr>
    <w:rPr>
      <w:rFonts w:ascii="Arial" w:hAnsi="Arial"/>
      <w:b/>
      <w:szCs w:val="20"/>
      <w:lang w:val="en-GB"/>
    </w:rPr>
  </w:style>
  <w:style w:type="paragraph" w:styleId="Heading5">
    <w:name w:val="heading 5"/>
    <w:basedOn w:val="Normal"/>
    <w:next w:val="Normal"/>
    <w:qFormat/>
    <w:rsid w:val="00E337A5"/>
    <w:pPr>
      <w:keepNext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3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53A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10325"/>
    <w:rPr>
      <w:color w:val="0000FF"/>
      <w:u w:val="single"/>
    </w:rPr>
  </w:style>
  <w:style w:type="paragraph" w:customStyle="1" w:styleId="Default">
    <w:name w:val="Default"/>
    <w:rsid w:val="00F207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932;&#945;%20&#941;&#947;&#947;&#961;&#945;&#966;&#940;%20&#956;&#959;&#965;\&#917;&#915;&#915;&#929;&#913;&#934;&#913;%20&#928;&#929;&#927;&#921;&#931;&#932;&#913;&#924;&#917;&#925;&#919;&#931;\&#916;&#921;&#913;&#914;&#921;&#914;&#913;&#931;&#932;&#921;&#922;&#913;\&#916;&#921;&#913;&#914;&#921;&#914;&#913;&#931;&#932;&#921;&#922;&#927;%20&#922;&#917;&#916;&#916;&#933;%202009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ΔΙΑΒΙΒΑΣΤΙΚΟ ΚΕΔΔΥ 2009</Template>
  <TotalTime>1</TotalTime>
  <Pages>3</Pages>
  <Words>423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rodanthi.ch</cp:lastModifiedBy>
  <cp:revision>2</cp:revision>
  <cp:lastPrinted>2015-06-04T07:54:00Z</cp:lastPrinted>
  <dcterms:created xsi:type="dcterms:W3CDTF">2016-03-25T20:00:00Z</dcterms:created>
  <dcterms:modified xsi:type="dcterms:W3CDTF">2016-03-25T20:00:00Z</dcterms:modified>
</cp:coreProperties>
</file>